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B4" w:rsidRDefault="00B80EB4">
      <w:pPr>
        <w:rPr>
          <w:rFonts w:ascii="Times New Roman" w:hAnsi="Times New Roman" w:cs="Times New Roman"/>
        </w:rPr>
      </w:pPr>
      <w:r>
        <w:rPr>
          <w:rFonts w:ascii="Times New Roman" w:hAnsi="Times New Roman" w:cs="Times New Roman"/>
        </w:rPr>
        <w:t>Congressman Johnson:</w:t>
      </w:r>
    </w:p>
    <w:p w:rsidR="004639DC" w:rsidRPr="004639DC" w:rsidRDefault="004639DC">
      <w:pPr>
        <w:rPr>
          <w:rFonts w:ascii="Times New Roman" w:hAnsi="Times New Roman" w:cs="Times New Roman"/>
        </w:rPr>
      </w:pPr>
      <w:r>
        <w:rPr>
          <w:rFonts w:ascii="Times New Roman" w:hAnsi="Times New Roman" w:cs="Times New Roman"/>
        </w:rPr>
        <w:t xml:space="preserve">I am respectfully requesting assistance in the case of </w:t>
      </w:r>
      <w:proofErr w:type="spellStart"/>
      <w:r>
        <w:rPr>
          <w:rFonts w:ascii="Times New Roman" w:hAnsi="Times New Roman" w:cs="Times New Roman"/>
        </w:rPr>
        <w:t>Dieudonne</w:t>
      </w:r>
      <w:proofErr w:type="spellEnd"/>
      <w:r>
        <w:rPr>
          <w:rFonts w:ascii="Times New Roman" w:hAnsi="Times New Roman" w:cs="Times New Roman"/>
        </w:rPr>
        <w:t xml:space="preserve"> </w:t>
      </w:r>
      <w:proofErr w:type="spellStart"/>
      <w:r>
        <w:rPr>
          <w:rFonts w:ascii="Times New Roman" w:hAnsi="Times New Roman" w:cs="Times New Roman"/>
        </w:rPr>
        <w:t>Tantoh</w:t>
      </w:r>
      <w:proofErr w:type="spellEnd"/>
      <w:r>
        <w:rPr>
          <w:rFonts w:ascii="Times New Roman" w:hAnsi="Times New Roman" w:cs="Times New Roman"/>
        </w:rPr>
        <w:t xml:space="preserve"> </w:t>
      </w:r>
      <w:proofErr w:type="spellStart"/>
      <w:r>
        <w:rPr>
          <w:rFonts w:ascii="Times New Roman" w:hAnsi="Times New Roman" w:cs="Times New Roman"/>
        </w:rPr>
        <w:t>Nforba</w:t>
      </w:r>
      <w:proofErr w:type="spellEnd"/>
      <w:r>
        <w:rPr>
          <w:rFonts w:ascii="Times New Roman" w:hAnsi="Times New Roman" w:cs="Times New Roman"/>
        </w:rPr>
        <w:t xml:space="preserve"> of </w:t>
      </w:r>
      <w:proofErr w:type="spellStart"/>
      <w:r>
        <w:rPr>
          <w:rFonts w:ascii="Times New Roman" w:hAnsi="Times New Roman" w:cs="Times New Roman"/>
        </w:rPr>
        <w:t>Bamenda</w:t>
      </w:r>
      <w:proofErr w:type="spellEnd"/>
      <w:r>
        <w:rPr>
          <w:rFonts w:ascii="Times New Roman" w:hAnsi="Times New Roman" w:cs="Times New Roman"/>
        </w:rPr>
        <w:t xml:space="preserve">, Cameroon, who was denied a nonimmigrant visa to travel to the U.S. at the U.S. Embassy </w:t>
      </w:r>
      <w:proofErr w:type="spellStart"/>
      <w:r>
        <w:rPr>
          <w:rFonts w:ascii="Times New Roman" w:hAnsi="Times New Roman" w:cs="Times New Roman"/>
        </w:rPr>
        <w:t>inYaound</w:t>
      </w:r>
      <w:r w:rsidR="008C4C23">
        <w:rPr>
          <w:rFonts w:ascii="Times New Roman" w:hAnsi="Times New Roman" w:cs="Times New Roman"/>
        </w:rPr>
        <w:t>é</w:t>
      </w:r>
      <w:proofErr w:type="spellEnd"/>
      <w:r>
        <w:rPr>
          <w:rFonts w:ascii="Times New Roman" w:hAnsi="Times New Roman" w:cs="Times New Roman"/>
        </w:rPr>
        <w:t>, Cameroon</w:t>
      </w:r>
      <w:r w:rsidR="00720BD4">
        <w:rPr>
          <w:rFonts w:ascii="Times New Roman" w:hAnsi="Times New Roman" w:cs="Times New Roman"/>
        </w:rPr>
        <w:t xml:space="preserve"> on November 5, 2018</w:t>
      </w:r>
      <w:r>
        <w:rPr>
          <w:rFonts w:ascii="Times New Roman" w:hAnsi="Times New Roman" w:cs="Times New Roman"/>
        </w:rPr>
        <w:t xml:space="preserve">.  </w:t>
      </w:r>
      <w:r w:rsidR="00720BD4">
        <w:rPr>
          <w:rFonts w:ascii="Times New Roman" w:hAnsi="Times New Roman" w:cs="Times New Roman"/>
        </w:rPr>
        <w:t xml:space="preserve">We wonder whether the rather abrupt decision to deny his visa was made hastily without  full knowledge of his particular situation and perhaps was influenced by knowledge of the current conflict between </w:t>
      </w:r>
      <w:proofErr w:type="spellStart"/>
      <w:r w:rsidR="00720BD4">
        <w:rPr>
          <w:rFonts w:ascii="Times New Roman" w:hAnsi="Times New Roman" w:cs="Times New Roman"/>
        </w:rPr>
        <w:t>anglophone</w:t>
      </w:r>
      <w:proofErr w:type="spellEnd"/>
      <w:r w:rsidR="00720BD4">
        <w:rPr>
          <w:rFonts w:ascii="Times New Roman" w:hAnsi="Times New Roman" w:cs="Times New Roman"/>
        </w:rPr>
        <w:t xml:space="preserve"> and francophone interests in Cameroon</w:t>
      </w:r>
      <w:r w:rsidR="00A33E12">
        <w:rPr>
          <w:rFonts w:ascii="Times New Roman" w:hAnsi="Times New Roman" w:cs="Times New Roman"/>
        </w:rPr>
        <w:t xml:space="preserve"> and the ensuing refugee crisis</w:t>
      </w:r>
      <w:r w:rsidR="00720BD4">
        <w:rPr>
          <w:rFonts w:ascii="Times New Roman" w:hAnsi="Times New Roman" w:cs="Times New Roman"/>
        </w:rPr>
        <w:t xml:space="preserve">.  </w:t>
      </w:r>
      <w:proofErr w:type="spellStart"/>
      <w:r>
        <w:rPr>
          <w:rFonts w:ascii="Times New Roman" w:hAnsi="Times New Roman" w:cs="Times New Roman"/>
        </w:rPr>
        <w:t>Tantoh</w:t>
      </w:r>
      <w:proofErr w:type="spellEnd"/>
      <w:r>
        <w:rPr>
          <w:rFonts w:ascii="Times New Roman" w:hAnsi="Times New Roman" w:cs="Times New Roman"/>
        </w:rPr>
        <w:t xml:space="preserve"> has dedicated his life to the cause of providing clean, safe, and convenient sources of potable water for people in the rural area of northern Cameroon. Our church has supported his projects through a non-profit  organization, SYFA-USA.</w:t>
      </w:r>
      <w:r w:rsidR="0075367F">
        <w:rPr>
          <w:rFonts w:ascii="Times New Roman" w:hAnsi="Times New Roman" w:cs="Times New Roman"/>
        </w:rPr>
        <w:t xml:space="preserve"> </w:t>
      </w:r>
      <w:proofErr w:type="spellStart"/>
      <w:r>
        <w:rPr>
          <w:rFonts w:ascii="Times New Roman" w:hAnsi="Times New Roman" w:cs="Times New Roman"/>
        </w:rPr>
        <w:t>Tantoh</w:t>
      </w:r>
      <w:proofErr w:type="spellEnd"/>
      <w:r>
        <w:rPr>
          <w:rFonts w:ascii="Times New Roman" w:hAnsi="Times New Roman" w:cs="Times New Roman"/>
        </w:rPr>
        <w:t xml:space="preserve"> is planning  a </w:t>
      </w:r>
      <w:r w:rsidR="00720BD4">
        <w:rPr>
          <w:rFonts w:ascii="Times New Roman" w:hAnsi="Times New Roman" w:cs="Times New Roman"/>
        </w:rPr>
        <w:t>10</w:t>
      </w:r>
      <w:r>
        <w:rPr>
          <w:rFonts w:ascii="Times New Roman" w:hAnsi="Times New Roman" w:cs="Times New Roman"/>
        </w:rPr>
        <w:t xml:space="preserve">-week trip to the U.S.  to promote his book, which documents his long-standing commitment to clean water projects.  The trip has been organized by SYFA-USA members in Green Bay, Wisconsin, and involves visits to several colleges and universities to speak with students.  </w:t>
      </w:r>
      <w:r w:rsidR="006C1EC2">
        <w:rPr>
          <w:rFonts w:ascii="Times New Roman" w:hAnsi="Times New Roman" w:cs="Times New Roman"/>
        </w:rPr>
        <w:t>His hos</w:t>
      </w:r>
      <w:r w:rsidR="00650F31">
        <w:rPr>
          <w:rFonts w:ascii="Times New Roman" w:hAnsi="Times New Roman" w:cs="Times New Roman"/>
        </w:rPr>
        <w:t>t</w:t>
      </w:r>
      <w:r w:rsidR="006C1EC2">
        <w:rPr>
          <w:rFonts w:ascii="Times New Roman" w:hAnsi="Times New Roman" w:cs="Times New Roman"/>
        </w:rPr>
        <w:t>s</w:t>
      </w:r>
      <w:r w:rsidR="00650F31">
        <w:rPr>
          <w:rFonts w:ascii="Times New Roman" w:hAnsi="Times New Roman" w:cs="Times New Roman"/>
        </w:rPr>
        <w:t xml:space="preserve"> from Green Bay have invited him through a certified letter to vi</w:t>
      </w:r>
      <w:r w:rsidR="006C1EC2">
        <w:rPr>
          <w:rFonts w:ascii="Times New Roman" w:hAnsi="Times New Roman" w:cs="Times New Roman"/>
        </w:rPr>
        <w:t>sit several sites across the U.S</w:t>
      </w:r>
      <w:r w:rsidR="00650F31">
        <w:rPr>
          <w:rFonts w:ascii="Times New Roman" w:hAnsi="Times New Roman" w:cs="Times New Roman"/>
        </w:rPr>
        <w:t xml:space="preserve">. </w:t>
      </w:r>
      <w:r w:rsidR="006C1EC2">
        <w:rPr>
          <w:rFonts w:ascii="Times New Roman" w:hAnsi="Times New Roman" w:cs="Times New Roman"/>
        </w:rPr>
        <w:t xml:space="preserve">in early 2019. </w:t>
      </w:r>
      <w:proofErr w:type="spellStart"/>
      <w:r>
        <w:rPr>
          <w:rFonts w:ascii="Times New Roman" w:hAnsi="Times New Roman" w:cs="Times New Roman"/>
        </w:rPr>
        <w:t>Tantoh</w:t>
      </w:r>
      <w:proofErr w:type="spellEnd"/>
      <w:r>
        <w:rPr>
          <w:rFonts w:ascii="Times New Roman" w:hAnsi="Times New Roman" w:cs="Times New Roman"/>
        </w:rPr>
        <w:t xml:space="preserve"> is dedicated to his home country and ongoing water projects</w:t>
      </w:r>
      <w:r w:rsidR="00650F31">
        <w:rPr>
          <w:rFonts w:ascii="Times New Roman" w:hAnsi="Times New Roman" w:cs="Times New Roman"/>
        </w:rPr>
        <w:t xml:space="preserve"> so he has considerable interest in returning to his home country. </w:t>
      </w:r>
      <w:proofErr w:type="spellStart"/>
      <w:r w:rsidR="006C1EC2">
        <w:rPr>
          <w:rFonts w:ascii="Times New Roman" w:hAnsi="Times New Roman" w:cs="Times New Roman"/>
        </w:rPr>
        <w:t>Tantoh</w:t>
      </w:r>
      <w:proofErr w:type="spellEnd"/>
      <w:r w:rsidR="006C1EC2">
        <w:rPr>
          <w:rFonts w:ascii="Times New Roman" w:hAnsi="Times New Roman" w:cs="Times New Roman"/>
        </w:rPr>
        <w:t xml:space="preserve"> is nationally recognized in his home country, and his lifelong work and position in his own non-profit organization, syfaglobal.org, requires him to be in his home country working to oversee his numerous water projects.  At his home in northwest Cameroon he hosts numerous volunteers from all over the world. </w:t>
      </w:r>
      <w:r w:rsidR="00650F31">
        <w:rPr>
          <w:rFonts w:ascii="Times New Roman" w:hAnsi="Times New Roman" w:cs="Times New Roman"/>
        </w:rPr>
        <w:t>He has been recognized for his philanthropic work in Cameroon with several awa</w:t>
      </w:r>
      <w:r w:rsidR="006C1EC2">
        <w:rPr>
          <w:rFonts w:ascii="Times New Roman" w:hAnsi="Times New Roman" w:cs="Times New Roman"/>
        </w:rPr>
        <w:t>rds and grants from organizati</w:t>
      </w:r>
      <w:r w:rsidR="00650F31">
        <w:rPr>
          <w:rFonts w:ascii="Times New Roman" w:hAnsi="Times New Roman" w:cs="Times New Roman"/>
        </w:rPr>
        <w:t xml:space="preserve">ons in the U.K. and the U.S. including ongoing </w:t>
      </w:r>
      <w:r w:rsidR="0075367F">
        <w:rPr>
          <w:rFonts w:ascii="Times New Roman" w:hAnsi="Times New Roman" w:cs="Times New Roman"/>
        </w:rPr>
        <w:t xml:space="preserve">financial </w:t>
      </w:r>
      <w:r w:rsidR="00650F31">
        <w:rPr>
          <w:rFonts w:ascii="Times New Roman" w:hAnsi="Times New Roman" w:cs="Times New Roman"/>
        </w:rPr>
        <w:t xml:space="preserve">support from our congregation in Marietta, Ohio. </w:t>
      </w:r>
      <w:r w:rsidR="006C1EC2">
        <w:rPr>
          <w:rFonts w:ascii="Times New Roman" w:hAnsi="Times New Roman" w:cs="Times New Roman"/>
        </w:rPr>
        <w:t xml:space="preserve"> We consider </w:t>
      </w:r>
      <w:proofErr w:type="spellStart"/>
      <w:r w:rsidR="006C1EC2">
        <w:rPr>
          <w:rFonts w:ascii="Times New Roman" w:hAnsi="Times New Roman" w:cs="Times New Roman"/>
        </w:rPr>
        <w:t>Tantoh</w:t>
      </w:r>
      <w:proofErr w:type="spellEnd"/>
      <w:r w:rsidR="006C1EC2">
        <w:rPr>
          <w:rFonts w:ascii="Times New Roman" w:hAnsi="Times New Roman" w:cs="Times New Roman"/>
        </w:rPr>
        <w:t xml:space="preserve"> to be a model applicant for a nonimmigrant visa since there no risk of his overstaying the terms of his visa. In fact, </w:t>
      </w:r>
      <w:r w:rsidR="00720BD4">
        <w:rPr>
          <w:rFonts w:ascii="Times New Roman" w:hAnsi="Times New Roman" w:cs="Times New Roman"/>
        </w:rPr>
        <w:t xml:space="preserve">those in Green Bay who have set his itinerary have arranged a return booking as part of this travel arrangements. </w:t>
      </w:r>
      <w:r w:rsidR="006C1EC2">
        <w:rPr>
          <w:rFonts w:ascii="Times New Roman" w:hAnsi="Times New Roman" w:cs="Times New Roman"/>
        </w:rPr>
        <w:t>We in our congregation and others of his supporters in the U.S. hope that his situation can be rectified so that he may carry out his planned trip which will benefit his clean water projects in Cameroon,</w:t>
      </w:r>
      <w:r w:rsidR="00720BD4">
        <w:rPr>
          <w:rFonts w:ascii="Times New Roman" w:hAnsi="Times New Roman" w:cs="Times New Roman"/>
        </w:rPr>
        <w:t xml:space="preserve"> aid</w:t>
      </w:r>
      <w:r w:rsidR="006C1EC2">
        <w:rPr>
          <w:rFonts w:ascii="Times New Roman" w:hAnsi="Times New Roman" w:cs="Times New Roman"/>
        </w:rPr>
        <w:t xml:space="preserve"> U.S.-Cameroon relations, and edify the Americans with whom he will come in contact during his </w:t>
      </w:r>
      <w:r w:rsidR="00ED6108">
        <w:rPr>
          <w:rFonts w:ascii="Times New Roman" w:hAnsi="Times New Roman" w:cs="Times New Roman"/>
        </w:rPr>
        <w:t xml:space="preserve">10-week </w:t>
      </w:r>
      <w:r w:rsidR="006C1EC2">
        <w:rPr>
          <w:rFonts w:ascii="Times New Roman" w:hAnsi="Times New Roman" w:cs="Times New Roman"/>
        </w:rPr>
        <w:t xml:space="preserve">visit. </w:t>
      </w:r>
    </w:p>
    <w:sectPr w:rsidR="004639DC" w:rsidRPr="004639DC" w:rsidSect="00484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20"/>
  <w:characterSpacingControl w:val="doNotCompress"/>
  <w:compat/>
  <w:rsids>
    <w:rsidRoot w:val="004639DC"/>
    <w:rsid w:val="004639DC"/>
    <w:rsid w:val="00484D83"/>
    <w:rsid w:val="00650F31"/>
    <w:rsid w:val="006C1EC2"/>
    <w:rsid w:val="00720BD4"/>
    <w:rsid w:val="0075367F"/>
    <w:rsid w:val="008C4C23"/>
    <w:rsid w:val="00A33E12"/>
    <w:rsid w:val="00B80EB4"/>
    <w:rsid w:val="00D823AC"/>
    <w:rsid w:val="00ED6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2018-11-17T15:14:00Z</cp:lastPrinted>
  <dcterms:created xsi:type="dcterms:W3CDTF">2018-11-17T02:15:00Z</dcterms:created>
  <dcterms:modified xsi:type="dcterms:W3CDTF">2018-11-17T15:16:00Z</dcterms:modified>
</cp:coreProperties>
</file>